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F318" w14:textId="77777777" w:rsidR="00EE4E7A" w:rsidRPr="003F53EA" w:rsidRDefault="00EE4E7A" w:rsidP="00D17AAA">
      <w:pPr>
        <w:pStyle w:val="ListParagraph"/>
        <w:rPr>
          <w:rFonts w:ascii="Calibri" w:hAnsi="Calibri" w:cs="Calibri"/>
          <w:bCs/>
          <w:sz w:val="22"/>
          <w:szCs w:val="18"/>
        </w:rPr>
      </w:pPr>
    </w:p>
    <w:p w14:paraId="44B28173" w14:textId="0F1CE7FB" w:rsidR="00F60B34" w:rsidRPr="00C65C40" w:rsidRDefault="00BC2202" w:rsidP="00BC2202">
      <w:pPr>
        <w:widowControl w:val="0"/>
        <w:jc w:val="center"/>
        <w:rPr>
          <w:bCs/>
        </w:rPr>
      </w:pPr>
      <w:r w:rsidRPr="00C65C40">
        <w:rPr>
          <w:b/>
        </w:rPr>
        <w:t>Program Letter of Agreement</w:t>
      </w:r>
      <w:r w:rsidR="00F60B34" w:rsidRPr="00C65C40">
        <w:rPr>
          <w:b/>
        </w:rPr>
        <w:t xml:space="preserve"> in </w:t>
      </w:r>
      <w:r w:rsidR="00F60B34" w:rsidRPr="00C65C40">
        <w:rPr>
          <w:b/>
          <w:highlight w:val="yellow"/>
        </w:rPr>
        <w:t>(insert VUMC Program Name)</w:t>
      </w:r>
    </w:p>
    <w:p w14:paraId="2502A991" w14:textId="0A93247E" w:rsidR="00BC2202" w:rsidRPr="00C65C40" w:rsidRDefault="00BC2202" w:rsidP="00BC2202">
      <w:pPr>
        <w:widowControl w:val="0"/>
        <w:jc w:val="center"/>
        <w:rPr>
          <w:b/>
        </w:rPr>
      </w:pPr>
      <w:r w:rsidRPr="00C65C40">
        <w:rPr>
          <w:b/>
        </w:rPr>
        <w:t>between</w:t>
      </w:r>
      <w:r w:rsidR="008A0B4B" w:rsidRPr="00C65C40">
        <w:rPr>
          <w:b/>
        </w:rPr>
        <w:t xml:space="preserve"> </w:t>
      </w:r>
    </w:p>
    <w:p w14:paraId="722FF8B0" w14:textId="687239F4" w:rsidR="00BC2202" w:rsidRPr="00C65C40" w:rsidRDefault="009E72A4" w:rsidP="00BC2202">
      <w:pPr>
        <w:pStyle w:val="Heading2"/>
        <w:keepNext w:val="0"/>
        <w:widowControl w:val="0"/>
        <w:rPr>
          <w:sz w:val="24"/>
          <w:szCs w:val="24"/>
        </w:rPr>
      </w:pPr>
      <w:r w:rsidRPr="00C65C40">
        <w:rPr>
          <w:sz w:val="24"/>
          <w:szCs w:val="24"/>
        </w:rPr>
        <w:t>V</w:t>
      </w:r>
      <w:r w:rsidR="00F60B34" w:rsidRPr="00C65C40">
        <w:rPr>
          <w:sz w:val="24"/>
          <w:szCs w:val="24"/>
        </w:rPr>
        <w:t>anderbilt University Medical Center (VUMC)</w:t>
      </w:r>
      <w:r w:rsidR="00CD3526" w:rsidRPr="00C65C40">
        <w:rPr>
          <w:sz w:val="24"/>
          <w:szCs w:val="24"/>
        </w:rPr>
        <w:t>/</w:t>
      </w:r>
      <w:r w:rsidR="00A729D6">
        <w:rPr>
          <w:sz w:val="24"/>
          <w:szCs w:val="24"/>
        </w:rPr>
        <w:t>Participating</w:t>
      </w:r>
      <w:r w:rsidR="00CD3526" w:rsidRPr="00C65C40">
        <w:rPr>
          <w:sz w:val="24"/>
          <w:szCs w:val="24"/>
        </w:rPr>
        <w:t xml:space="preserve"> </w:t>
      </w:r>
      <w:r w:rsidR="00A729D6">
        <w:rPr>
          <w:sz w:val="24"/>
          <w:szCs w:val="24"/>
        </w:rPr>
        <w:t>Site</w:t>
      </w:r>
    </w:p>
    <w:p w14:paraId="3564700C" w14:textId="0C4F1492" w:rsidR="00BC2202" w:rsidRPr="00C65C40" w:rsidRDefault="00BC2202" w:rsidP="00BC2202">
      <w:pPr>
        <w:widowControl w:val="0"/>
        <w:jc w:val="center"/>
        <w:rPr>
          <w:bCs/>
          <w:u w:val="single"/>
        </w:rPr>
      </w:pPr>
      <w:r w:rsidRPr="00C65C40">
        <w:rPr>
          <w:b/>
        </w:rPr>
        <w:t xml:space="preserve">and </w:t>
      </w:r>
      <w:r w:rsidR="00F60B34" w:rsidRPr="00C65C40">
        <w:rPr>
          <w:b/>
          <w:highlight w:val="yellow"/>
        </w:rPr>
        <w:t xml:space="preserve">insert </w:t>
      </w:r>
      <w:r w:rsidR="00252FB8" w:rsidRPr="00C65C40">
        <w:rPr>
          <w:b/>
          <w:highlight w:val="yellow"/>
        </w:rPr>
        <w:t>Visiting Institution</w:t>
      </w:r>
      <w:r w:rsidR="00CD3526" w:rsidRPr="00C65C40">
        <w:rPr>
          <w:b/>
          <w:highlight w:val="yellow"/>
        </w:rPr>
        <w:t xml:space="preserve"> Name</w:t>
      </w:r>
      <w:r w:rsidR="00A729D6">
        <w:rPr>
          <w:b/>
        </w:rPr>
        <w:t>/(Sponsoring Institution)</w:t>
      </w:r>
    </w:p>
    <w:p w14:paraId="692B5CCA" w14:textId="77777777" w:rsidR="00BC2202" w:rsidRPr="00C65C40" w:rsidRDefault="00BC2202" w:rsidP="00BC2202">
      <w:pPr>
        <w:widowControl w:val="0"/>
        <w:jc w:val="center"/>
        <w:rPr>
          <w:u w:val="single"/>
        </w:rPr>
      </w:pPr>
    </w:p>
    <w:p w14:paraId="6D2BB008" w14:textId="77777777" w:rsidR="006923FA" w:rsidRPr="00C65C40" w:rsidRDefault="00BC2202" w:rsidP="006923FA">
      <w:pPr>
        <w:rPr>
          <w:i/>
        </w:rPr>
      </w:pPr>
      <w:r w:rsidRPr="00C65C40">
        <w:rPr>
          <w:i/>
        </w:rPr>
        <w:t xml:space="preserve">This document serves as an </w:t>
      </w:r>
      <w:r w:rsidR="008A0B4B" w:rsidRPr="00C65C40">
        <w:rPr>
          <w:i/>
        </w:rPr>
        <w:t>a</w:t>
      </w:r>
      <w:r w:rsidRPr="00C65C40">
        <w:rPr>
          <w:i/>
        </w:rPr>
        <w:t xml:space="preserve">greement between </w:t>
      </w:r>
      <w:r w:rsidR="00CD3526" w:rsidRPr="00C65C40">
        <w:rPr>
          <w:b/>
          <w:i/>
        </w:rPr>
        <w:t>VUMC’s</w:t>
      </w:r>
      <w:r w:rsidRPr="00C65C40">
        <w:rPr>
          <w:i/>
        </w:rPr>
        <w:t xml:space="preserve"> </w:t>
      </w:r>
      <w:r w:rsidR="008A0B4B" w:rsidRPr="00C65C40">
        <w:rPr>
          <w:i/>
        </w:rPr>
        <w:t>r</w:t>
      </w:r>
      <w:r w:rsidRPr="00C65C40">
        <w:rPr>
          <w:i/>
        </w:rPr>
        <w:t>esidency</w:t>
      </w:r>
      <w:r w:rsidR="008A0B4B" w:rsidRPr="00C65C40">
        <w:rPr>
          <w:i/>
        </w:rPr>
        <w:t xml:space="preserve"> and/or f</w:t>
      </w:r>
      <w:r w:rsidRPr="00C65C40">
        <w:rPr>
          <w:i/>
        </w:rPr>
        <w:t xml:space="preserve">ellowship </w:t>
      </w:r>
      <w:r w:rsidR="008A0B4B" w:rsidRPr="00C65C40">
        <w:rPr>
          <w:i/>
        </w:rPr>
        <w:t>p</w:t>
      </w:r>
      <w:r w:rsidRPr="00C65C40">
        <w:rPr>
          <w:i/>
        </w:rPr>
        <w:t xml:space="preserve">rogram and </w:t>
      </w:r>
      <w:r w:rsidR="008A0B4B" w:rsidRPr="00C65C40">
        <w:rPr>
          <w:i/>
        </w:rPr>
        <w:t xml:space="preserve">a </w:t>
      </w:r>
      <w:r w:rsidR="0048707A" w:rsidRPr="00C65C40">
        <w:rPr>
          <w:b/>
          <w:i/>
        </w:rPr>
        <w:t>P</w:t>
      </w:r>
      <w:r w:rsidRPr="00C65C40">
        <w:rPr>
          <w:b/>
          <w:i/>
        </w:rPr>
        <w:t xml:space="preserve">articipating </w:t>
      </w:r>
      <w:r w:rsidR="0048707A" w:rsidRPr="00C65C40">
        <w:rPr>
          <w:b/>
          <w:i/>
        </w:rPr>
        <w:t>S</w:t>
      </w:r>
      <w:r w:rsidRPr="00C65C40">
        <w:rPr>
          <w:b/>
          <w:i/>
        </w:rPr>
        <w:t xml:space="preserve">ite </w:t>
      </w:r>
      <w:r w:rsidRPr="00C65C40">
        <w:rPr>
          <w:i/>
        </w:rPr>
        <w:t xml:space="preserve">involved in </w:t>
      </w:r>
      <w:r w:rsidR="00CD3526" w:rsidRPr="00C65C40">
        <w:rPr>
          <w:b/>
          <w:i/>
        </w:rPr>
        <w:t>House Staff</w:t>
      </w:r>
      <w:r w:rsidRPr="00C65C40">
        <w:rPr>
          <w:i/>
        </w:rPr>
        <w:t xml:space="preserve"> education.</w:t>
      </w:r>
    </w:p>
    <w:p w14:paraId="53143A67" w14:textId="77777777" w:rsidR="006923FA" w:rsidRPr="00C65C40" w:rsidRDefault="006923FA" w:rsidP="006923FA">
      <w:pPr>
        <w:rPr>
          <w:i/>
        </w:rPr>
      </w:pPr>
    </w:p>
    <w:p w14:paraId="54C6838C" w14:textId="637DEA3C" w:rsidR="006923FA" w:rsidRPr="00C65C40" w:rsidRDefault="006923FA" w:rsidP="006923FA">
      <w:pPr>
        <w:rPr>
          <w:i/>
        </w:rPr>
      </w:pPr>
      <w:proofErr w:type="gramStart"/>
      <w:r w:rsidRPr="00C65C40">
        <w:rPr>
          <w:i/>
        </w:rPr>
        <w:t>For the purpose of</w:t>
      </w:r>
      <w:proofErr w:type="gramEnd"/>
      <w:r w:rsidRPr="00C65C40">
        <w:rPr>
          <w:i/>
        </w:rPr>
        <w:t xml:space="preserve"> this document, the term “House Staff” will refer to Residents, Clinical Fellows and Clinical Fellow/Instructors.</w:t>
      </w:r>
    </w:p>
    <w:p w14:paraId="51A25470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</w:pPr>
    </w:p>
    <w:p w14:paraId="7E356564" w14:textId="77777777" w:rsidR="00E448BF" w:rsidRDefault="00E448BF" w:rsidP="00E448BF">
      <w:pPr>
        <w:autoSpaceDE w:val="0"/>
        <w:autoSpaceDN w:val="0"/>
        <w:spacing w:line="240" w:lineRule="atLeast"/>
      </w:pPr>
      <w:r>
        <w:t xml:space="preserve">This Program Letter of Agreement is for _____________________ </w:t>
      </w:r>
      <w:r>
        <w:rPr>
          <w:highlight w:val="yellow"/>
        </w:rPr>
        <w:t>(in this blank please fill in either “multiple visiting residents/fellows” or “one visiting resident/fellow” and delete the text between the parenthesis)</w:t>
      </w:r>
      <w:r>
        <w:t xml:space="preserve"> and is effective </w:t>
      </w:r>
      <w:proofErr w:type="gramStart"/>
      <w:r>
        <w:t>from  </w:t>
      </w:r>
      <w:r w:rsidRPr="00D17AAA">
        <w:rPr>
          <w:highlight w:val="yellow"/>
        </w:rPr>
        <w:t>_</w:t>
      </w:r>
      <w:proofErr w:type="gramEnd"/>
      <w:r w:rsidRPr="00D17AAA">
        <w:rPr>
          <w:highlight w:val="yellow"/>
        </w:rPr>
        <w:t>_________________________</w:t>
      </w:r>
      <w:r>
        <w:t xml:space="preserve">___. </w:t>
      </w:r>
      <w:r>
        <w:rPr>
          <w:highlight w:val="yellow"/>
        </w:rPr>
        <w:t xml:space="preserve">(If the above blank is filled in for one visiting resident/fellow then please include in this blank the “Start and End Dates” or if the above blank is fille din for multiple visiting residents/fellows is placed in this blank type “ Effective DATE and will remain in effect for 5 years or until updated, changed, or terminated by the residency or fellowship program and the participating site.” Then delete the text between the </w:t>
      </w:r>
      <w:proofErr w:type="gramStart"/>
      <w:r>
        <w:rPr>
          <w:highlight w:val="yellow"/>
        </w:rPr>
        <w:t>parenthesis</w:t>
      </w:r>
      <w:proofErr w:type="gramEnd"/>
      <w:r>
        <w:rPr>
          <w:highlight w:val="yellow"/>
        </w:rPr>
        <w:t>.)</w:t>
      </w:r>
    </w:p>
    <w:p w14:paraId="7A9935FC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</w:pPr>
    </w:p>
    <w:p w14:paraId="62B8F0D1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</w:pPr>
      <w:r w:rsidRPr="00C65C40">
        <w:rPr>
          <w:b/>
          <w:bCs/>
        </w:rPr>
        <w:t>1.</w:t>
      </w:r>
      <w:r w:rsidRPr="00C65C40">
        <w:rPr>
          <w:b/>
          <w:bCs/>
        </w:rPr>
        <w:tab/>
        <w:t>Persons Responsible for Education and Supervision</w:t>
      </w:r>
    </w:p>
    <w:p w14:paraId="6BFB6DE5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</w:pPr>
    </w:p>
    <w:p w14:paraId="27B3E094" w14:textId="708FE8EB" w:rsidR="00BC2202" w:rsidRPr="00C65C40" w:rsidRDefault="00C76ABC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  <w:r w:rsidRPr="00C65C40">
        <w:rPr>
          <w:b/>
          <w:bCs/>
        </w:rPr>
        <w:t xml:space="preserve">VUMC </w:t>
      </w:r>
      <w:r w:rsidR="00BC2202" w:rsidRPr="00C65C40">
        <w:rPr>
          <w:b/>
          <w:bCs/>
        </w:rPr>
        <w:t>Program Director</w:t>
      </w:r>
      <w:r w:rsidR="00F8126B" w:rsidRPr="00C65C40">
        <w:rPr>
          <w:b/>
          <w:bCs/>
        </w:rPr>
        <w:t>:</w:t>
      </w:r>
      <w:r w:rsidR="00241AFC" w:rsidRPr="00C65C40">
        <w:t xml:space="preserve"> </w:t>
      </w:r>
      <w:r w:rsidR="00241AFC" w:rsidRPr="00C65C40">
        <w:rPr>
          <w:highlight w:val="yellow"/>
        </w:rPr>
        <w:t xml:space="preserve">(insert </w:t>
      </w:r>
      <w:r w:rsidR="00F8126B" w:rsidRPr="00C65C40">
        <w:rPr>
          <w:highlight w:val="yellow"/>
        </w:rPr>
        <w:t xml:space="preserve">Program Director </w:t>
      </w:r>
      <w:r w:rsidR="00241AFC" w:rsidRPr="00C65C40">
        <w:rPr>
          <w:highlight w:val="yellow"/>
        </w:rPr>
        <w:t>Name)</w:t>
      </w:r>
    </w:p>
    <w:p w14:paraId="3ABB674E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</w:p>
    <w:p w14:paraId="4276F77F" w14:textId="5C97B4A7" w:rsidR="00BC2202" w:rsidRPr="00C65C40" w:rsidRDefault="00252FB8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  <w:r w:rsidRPr="00C65C40">
        <w:rPr>
          <w:b/>
          <w:bCs/>
        </w:rPr>
        <w:t xml:space="preserve">VUMC </w:t>
      </w:r>
      <w:r w:rsidR="00C76ABC" w:rsidRPr="00C65C40">
        <w:rPr>
          <w:b/>
          <w:bCs/>
        </w:rPr>
        <w:t>Site</w:t>
      </w:r>
      <w:r w:rsidR="00BC2202" w:rsidRPr="00C65C40">
        <w:rPr>
          <w:b/>
          <w:bCs/>
        </w:rPr>
        <w:t xml:space="preserve"> Director</w:t>
      </w:r>
      <w:r w:rsidRPr="00C65C40">
        <w:rPr>
          <w:b/>
          <w:bCs/>
        </w:rPr>
        <w:t xml:space="preserve"> (if different)</w:t>
      </w:r>
      <w:r w:rsidR="00F8126B" w:rsidRPr="00C65C40">
        <w:rPr>
          <w:b/>
          <w:bCs/>
        </w:rPr>
        <w:t>:</w:t>
      </w:r>
      <w:r w:rsidR="00241AFC" w:rsidRPr="00C65C40">
        <w:rPr>
          <w:b/>
          <w:bCs/>
        </w:rPr>
        <w:t xml:space="preserve"> </w:t>
      </w:r>
      <w:r w:rsidR="00241AFC" w:rsidRPr="00C65C40">
        <w:rPr>
          <w:highlight w:val="yellow"/>
        </w:rPr>
        <w:t xml:space="preserve">(insert </w:t>
      </w:r>
      <w:r w:rsidR="00F8126B" w:rsidRPr="00C65C40">
        <w:rPr>
          <w:highlight w:val="yellow"/>
        </w:rPr>
        <w:t xml:space="preserve">Site Director </w:t>
      </w:r>
      <w:r w:rsidR="00241AFC" w:rsidRPr="00C65C40">
        <w:rPr>
          <w:highlight w:val="yellow"/>
        </w:rPr>
        <w:t>Name)</w:t>
      </w:r>
      <w:r w:rsidR="00241AFC" w:rsidRPr="00C65C40">
        <w:t xml:space="preserve"> </w:t>
      </w:r>
    </w:p>
    <w:p w14:paraId="161CA608" w14:textId="641A3CB2" w:rsidR="00252FB8" w:rsidRPr="00C65C40" w:rsidRDefault="00252FB8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</w:p>
    <w:p w14:paraId="5D9776EB" w14:textId="538869AB" w:rsidR="00252FB8" w:rsidRPr="00C65C40" w:rsidRDefault="00252FB8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  <w:r w:rsidRPr="001906AC">
        <w:rPr>
          <w:b/>
          <w:bCs/>
        </w:rPr>
        <w:t>(Visiting Institution) Program Director:</w:t>
      </w:r>
      <w:r w:rsidRPr="00C65C40">
        <w:t xml:space="preserve"> </w:t>
      </w:r>
      <w:r w:rsidRPr="001906AC">
        <w:rPr>
          <w:highlight w:val="yellow"/>
        </w:rPr>
        <w:t>(insert Visiting Institution PD)</w:t>
      </w:r>
    </w:p>
    <w:p w14:paraId="73236D50" w14:textId="312584B2" w:rsidR="00F8126B" w:rsidRPr="00C65C40" w:rsidRDefault="00F8126B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</w:p>
    <w:p w14:paraId="07606ED1" w14:textId="39CDD1F9" w:rsidR="00F8126B" w:rsidRPr="00C65C40" w:rsidRDefault="00F8126B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u w:val="single"/>
        </w:rPr>
      </w:pPr>
      <w:r w:rsidRPr="00C65C40">
        <w:rPr>
          <w:b/>
          <w:bCs/>
        </w:rPr>
        <w:t>List other faculty members by name or general group</w:t>
      </w:r>
      <w:r w:rsidR="00252FB8" w:rsidRPr="00C65C40">
        <w:rPr>
          <w:b/>
          <w:bCs/>
        </w:rPr>
        <w:t xml:space="preserve"> who will be supervising the House Staff</w:t>
      </w:r>
      <w:r w:rsidRPr="00C65C40">
        <w:rPr>
          <w:b/>
          <w:bCs/>
        </w:rPr>
        <w:t>:</w:t>
      </w:r>
      <w:r w:rsidRPr="00C65C40">
        <w:t xml:space="preserve"> </w:t>
      </w:r>
      <w:r w:rsidRPr="00C65C40">
        <w:rPr>
          <w:highlight w:val="yellow"/>
        </w:rPr>
        <w:t>(insert Names of faculty members or group responsible for supervision)</w:t>
      </w:r>
    </w:p>
    <w:p w14:paraId="005718D2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</w:pPr>
    </w:p>
    <w:p w14:paraId="285FE3C4" w14:textId="797B4D24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  <w:r w:rsidRPr="00C65C40">
        <w:t xml:space="preserve">The </w:t>
      </w:r>
      <w:proofErr w:type="gramStart"/>
      <w:r w:rsidRPr="00C65C40">
        <w:t>above mentioned</w:t>
      </w:r>
      <w:proofErr w:type="gramEnd"/>
      <w:r w:rsidRPr="00C65C40">
        <w:t xml:space="preserve"> </w:t>
      </w:r>
      <w:r w:rsidR="00180771" w:rsidRPr="00C65C40">
        <w:t xml:space="preserve">faculty members </w:t>
      </w:r>
      <w:r w:rsidRPr="00C65C40">
        <w:t xml:space="preserve">are responsible for the education and supervision of the </w:t>
      </w:r>
      <w:r w:rsidR="002B506C" w:rsidRPr="00C65C40">
        <w:rPr>
          <w:b/>
        </w:rPr>
        <w:t>House Staff</w:t>
      </w:r>
      <w:r w:rsidRPr="00C65C40">
        <w:t xml:space="preserve"> while rotating at</w:t>
      </w:r>
      <w:r w:rsidR="00180771" w:rsidRPr="00C65C40">
        <w:t xml:space="preserve"> the</w:t>
      </w:r>
      <w:r w:rsidRPr="00C65C40">
        <w:t xml:space="preserve"> </w:t>
      </w:r>
      <w:r w:rsidR="00252FB8" w:rsidRPr="00C65C40">
        <w:rPr>
          <w:b/>
          <w:bCs/>
        </w:rPr>
        <w:t>VUMC</w:t>
      </w:r>
      <w:r w:rsidRPr="00C65C40">
        <w:t>.</w:t>
      </w:r>
    </w:p>
    <w:p w14:paraId="6765C85D" w14:textId="77777777" w:rsidR="008B4EF9" w:rsidRPr="00C65C40" w:rsidRDefault="008B4EF9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</w:p>
    <w:p w14:paraId="01B1A7E1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</w:pPr>
    </w:p>
    <w:p w14:paraId="17822427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  <w:rPr>
          <w:b/>
          <w:bCs/>
        </w:rPr>
      </w:pPr>
      <w:r w:rsidRPr="00C65C40">
        <w:rPr>
          <w:b/>
          <w:bCs/>
        </w:rPr>
        <w:t>2.</w:t>
      </w:r>
      <w:r w:rsidRPr="00C65C40">
        <w:rPr>
          <w:b/>
          <w:bCs/>
        </w:rPr>
        <w:tab/>
        <w:t>Responsibilities</w:t>
      </w:r>
    </w:p>
    <w:p w14:paraId="76B1B599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080" w:hanging="1080"/>
      </w:pPr>
    </w:p>
    <w:p w14:paraId="4D455E76" w14:textId="12CF48D1" w:rsidR="008B4EF9" w:rsidRPr="00C65C40" w:rsidRDefault="00BC2202" w:rsidP="008B4EF9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  <w:r w:rsidRPr="00C65C40">
        <w:t xml:space="preserve">The faculty </w:t>
      </w:r>
      <w:r w:rsidR="00180771" w:rsidRPr="00C65C40">
        <w:t xml:space="preserve">members </w:t>
      </w:r>
      <w:r w:rsidRPr="00C65C40">
        <w:t>at</w:t>
      </w:r>
      <w:r w:rsidR="00180771" w:rsidRPr="00C65C40">
        <w:t xml:space="preserve"> </w:t>
      </w:r>
      <w:r w:rsidR="00252FB8" w:rsidRPr="00C65C40">
        <w:t>VUMC</w:t>
      </w:r>
      <w:r w:rsidRPr="00C65C40">
        <w:t xml:space="preserve"> </w:t>
      </w:r>
      <w:r w:rsidR="00252FB8" w:rsidRPr="00C65C40">
        <w:t xml:space="preserve">will </w:t>
      </w:r>
      <w:r w:rsidRPr="00C65C40">
        <w:t xml:space="preserve">provide supervision of </w:t>
      </w:r>
      <w:r w:rsidR="008B4EF9" w:rsidRPr="00C65C40">
        <w:t>House Staff</w:t>
      </w:r>
      <w:r w:rsidRPr="00C65C40">
        <w:t xml:space="preserve"> in patient care activities and maintain a learning environment conducive to educating the </w:t>
      </w:r>
      <w:r w:rsidR="00C76ABC" w:rsidRPr="00C65C40">
        <w:t>House Staff</w:t>
      </w:r>
      <w:r w:rsidRPr="00C65C40">
        <w:t xml:space="preserve"> in the ACGME </w:t>
      </w:r>
      <w:r w:rsidR="00180771" w:rsidRPr="00C65C40">
        <w:t>C</w:t>
      </w:r>
      <w:r w:rsidRPr="00C65C40">
        <w:t>ompetency areas</w:t>
      </w:r>
      <w:r w:rsidR="00252FB8" w:rsidRPr="00C65C40">
        <w:t xml:space="preserve">, as per the VUMC House Staff Manual policies. </w:t>
      </w:r>
      <w:r w:rsidRPr="00C65C40">
        <w:t xml:space="preserve">The faculty </w:t>
      </w:r>
      <w:r w:rsidR="00180771" w:rsidRPr="00C65C40">
        <w:t xml:space="preserve">members </w:t>
      </w:r>
      <w:r w:rsidRPr="00C65C40">
        <w:t xml:space="preserve">must evaluate </w:t>
      </w:r>
      <w:r w:rsidR="00C76ABC" w:rsidRPr="00C65C40">
        <w:t>House Staff</w:t>
      </w:r>
      <w:r w:rsidRPr="00C65C40">
        <w:t xml:space="preserve"> performance in a timely manner during each rotation or similar educational assignment and document this evaluation at completion of the assignment</w:t>
      </w:r>
      <w:r w:rsidR="00180771" w:rsidRPr="00C65C40">
        <w:t>.</w:t>
      </w:r>
      <w:r w:rsidR="008B4EF9" w:rsidRPr="00C65C40">
        <w:t xml:space="preserve"> </w:t>
      </w:r>
    </w:p>
    <w:p w14:paraId="03E149AF" w14:textId="77777777" w:rsidR="008B4EF9" w:rsidRPr="00C65C40" w:rsidRDefault="008B4EF9" w:rsidP="008B4EF9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</w:p>
    <w:p w14:paraId="35B51151" w14:textId="35293379" w:rsidR="008B4EF9" w:rsidRPr="00D61C29" w:rsidRDefault="008B4EF9" w:rsidP="008B4EF9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b/>
          <w:bCs/>
          <w:i/>
          <w:iCs/>
        </w:rPr>
      </w:pPr>
      <w:r w:rsidRPr="00C65C40">
        <w:rPr>
          <w:b/>
          <w:bCs/>
          <w:i/>
          <w:iCs/>
          <w:color w:val="000000" w:themeColor="text1"/>
          <w:highlight w:val="yellow"/>
        </w:rPr>
        <w:t>(</w:t>
      </w:r>
      <w:r w:rsidRPr="00D61C29">
        <w:rPr>
          <w:b/>
          <w:bCs/>
          <w:i/>
          <w:iCs/>
          <w:color w:val="000000" w:themeColor="text1"/>
          <w:highlight w:val="yellow"/>
        </w:rPr>
        <w:t xml:space="preserve">Insert who is responsible for distribution of formal evaluations of the House Staff and </w:t>
      </w:r>
      <w:r w:rsidRPr="00D61C29">
        <w:rPr>
          <w:b/>
          <w:bCs/>
          <w:i/>
          <w:iCs/>
          <w:color w:val="000000" w:themeColor="text1"/>
          <w:highlight w:val="yellow"/>
        </w:rPr>
        <w:lastRenderedPageBreak/>
        <w:t>how these will be distributed back to the Program Director</w:t>
      </w:r>
      <w:r w:rsidR="00252FB8" w:rsidRPr="00D61C29">
        <w:rPr>
          <w:b/>
          <w:bCs/>
          <w:i/>
          <w:iCs/>
          <w:color w:val="000000" w:themeColor="text1"/>
          <w:highlight w:val="yellow"/>
        </w:rPr>
        <w:t xml:space="preserve"> at the Visiting Site</w:t>
      </w:r>
      <w:r w:rsidRPr="00D61C29">
        <w:rPr>
          <w:b/>
          <w:bCs/>
          <w:i/>
          <w:iCs/>
          <w:color w:val="000000" w:themeColor="text1"/>
          <w:highlight w:val="yellow"/>
        </w:rPr>
        <w:t>.  Include evaluation form.)</w:t>
      </w:r>
    </w:p>
    <w:p w14:paraId="3DBA78B2" w14:textId="77777777" w:rsidR="008B4EF9" w:rsidRPr="008B4EF9" w:rsidRDefault="008B4EF9" w:rsidP="00F8126B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rFonts w:ascii="Arial" w:hAnsi="Arial" w:cs="Arial"/>
          <w:color w:val="000000" w:themeColor="text1"/>
        </w:rPr>
      </w:pPr>
    </w:p>
    <w:p w14:paraId="163153B0" w14:textId="77777777" w:rsidR="00F8126B" w:rsidRDefault="00F8126B" w:rsidP="00F8126B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rFonts w:ascii="Arial" w:hAnsi="Arial" w:cs="Arial"/>
        </w:rPr>
      </w:pPr>
    </w:p>
    <w:p w14:paraId="4368FD4D" w14:textId="557747C2" w:rsidR="00F8126B" w:rsidRPr="00C65C40" w:rsidRDefault="00F8126B" w:rsidP="00F8126B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  <w:r w:rsidRPr="00C65C40">
        <w:t xml:space="preserve">House Staff shall be given a clear means of identifying supervising Attending physicians who share responsibility for patient care and will be provided with rapid, reliable systems for </w:t>
      </w:r>
      <w:proofErr w:type="gramStart"/>
      <w:r w:rsidRPr="00C65C40">
        <w:t>communicating with</w:t>
      </w:r>
      <w:r w:rsidR="00252FB8" w:rsidRPr="00C65C40">
        <w:t xml:space="preserve"> supervising</w:t>
      </w:r>
      <w:r w:rsidRPr="00C65C40">
        <w:t xml:space="preserve"> Attending</w:t>
      </w:r>
      <w:r w:rsidR="00252FB8" w:rsidRPr="00C65C40">
        <w:t>s</w:t>
      </w:r>
      <w:r w:rsidRPr="00C65C40">
        <w:t xml:space="preserve"> at all times</w:t>
      </w:r>
      <w:proofErr w:type="gramEnd"/>
      <w:r w:rsidRPr="00C65C40">
        <w:t>.</w:t>
      </w:r>
    </w:p>
    <w:p w14:paraId="0C25B0F4" w14:textId="1D023B89" w:rsidR="008B4EF9" w:rsidRPr="00C65C40" w:rsidRDefault="008B4EF9" w:rsidP="00F8126B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</w:p>
    <w:p w14:paraId="394C60D6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</w:pPr>
    </w:p>
    <w:p w14:paraId="422BC969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</w:pPr>
      <w:r w:rsidRPr="00C65C40">
        <w:rPr>
          <w:b/>
        </w:rPr>
        <w:t>3</w:t>
      </w:r>
      <w:r w:rsidRPr="00C65C40">
        <w:t>.</w:t>
      </w:r>
      <w:r w:rsidRPr="00C65C40">
        <w:tab/>
      </w:r>
      <w:r w:rsidRPr="00C65C40">
        <w:rPr>
          <w:b/>
        </w:rPr>
        <w:t>Content and Duration of the Educational Experiences</w:t>
      </w:r>
    </w:p>
    <w:p w14:paraId="24DA888E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</w:pPr>
    </w:p>
    <w:p w14:paraId="39E610B8" w14:textId="4189DE63" w:rsidR="00BC2202" w:rsidRPr="00C65C40" w:rsidRDefault="00BC2202" w:rsidP="002B506C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  <w:r w:rsidRPr="00C65C40">
        <w:t xml:space="preserve">The content of the educational experiences has been developed according to </w:t>
      </w:r>
      <w:r w:rsidR="00180771" w:rsidRPr="00C65C40">
        <w:t xml:space="preserve">the </w:t>
      </w:r>
      <w:r w:rsidRPr="00C65C40">
        <w:t>ACGME Program Requirements</w:t>
      </w:r>
      <w:r w:rsidR="00180771" w:rsidRPr="00C65C40">
        <w:t xml:space="preserve"> for Graduate Medical Education in the specialty/subspecialty</w:t>
      </w:r>
      <w:r w:rsidRPr="00C65C40">
        <w:t>,</w:t>
      </w:r>
      <w:r w:rsidR="002B506C" w:rsidRPr="00C65C40">
        <w:t xml:space="preserve"> </w:t>
      </w:r>
      <w:r w:rsidRPr="00C65C40">
        <w:t>and include the following goals and objectives:</w:t>
      </w:r>
    </w:p>
    <w:p w14:paraId="7A42502A" w14:textId="5D0A5431" w:rsidR="002B506C" w:rsidRPr="00C65C40" w:rsidRDefault="002B506C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</w:pPr>
    </w:p>
    <w:p w14:paraId="704CBC3B" w14:textId="59A57C68" w:rsidR="002B506C" w:rsidRPr="00C65C40" w:rsidRDefault="002B506C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b/>
          <w:bCs/>
          <w:i/>
          <w:iCs/>
        </w:rPr>
      </w:pPr>
      <w:r w:rsidRPr="00C65C40">
        <w:t>(</w:t>
      </w:r>
      <w:r w:rsidRPr="00C65C40">
        <w:rPr>
          <w:b/>
          <w:bCs/>
          <w:i/>
          <w:iCs/>
          <w:highlight w:val="yellow"/>
        </w:rPr>
        <w:t>insert goals and objectives</w:t>
      </w:r>
      <w:r w:rsidR="004C0859" w:rsidRPr="00C65C40">
        <w:rPr>
          <w:b/>
          <w:bCs/>
          <w:i/>
          <w:iCs/>
          <w:highlight w:val="yellow"/>
        </w:rPr>
        <w:t xml:space="preserve"> here</w:t>
      </w:r>
      <w:r w:rsidRPr="00C65C40">
        <w:rPr>
          <w:b/>
          <w:bCs/>
          <w:i/>
          <w:iCs/>
          <w:highlight w:val="yellow"/>
        </w:rPr>
        <w:t>)</w:t>
      </w:r>
    </w:p>
    <w:p w14:paraId="4A1C2588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</w:pPr>
    </w:p>
    <w:p w14:paraId="33089F80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</w:pPr>
    </w:p>
    <w:p w14:paraId="6CDBBFB9" w14:textId="5DC966A0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  <w:r w:rsidRPr="00C65C40">
        <w:t>In cooperation with</w:t>
      </w:r>
      <w:r w:rsidR="00180771" w:rsidRPr="00C65C40">
        <w:t xml:space="preserve"> the</w:t>
      </w:r>
      <w:r w:rsidRPr="00C65C40">
        <w:t xml:space="preserve"> </w:t>
      </w:r>
      <w:r w:rsidR="00180771" w:rsidRPr="00C65C40">
        <w:rPr>
          <w:b/>
        </w:rPr>
        <w:t>p</w:t>
      </w:r>
      <w:r w:rsidRPr="00C65C40">
        <w:rPr>
          <w:b/>
        </w:rPr>
        <w:t xml:space="preserve">rogram </w:t>
      </w:r>
      <w:r w:rsidR="00180771" w:rsidRPr="00C65C40">
        <w:rPr>
          <w:b/>
        </w:rPr>
        <w:t>d</w:t>
      </w:r>
      <w:r w:rsidRPr="00C65C40">
        <w:rPr>
          <w:b/>
        </w:rPr>
        <w:t>irector</w:t>
      </w:r>
      <w:r w:rsidRPr="00C65C40">
        <w:t>,</w:t>
      </w:r>
      <w:r w:rsidR="00180771" w:rsidRPr="00C65C40">
        <w:t xml:space="preserve"> the</w:t>
      </w:r>
      <w:r w:rsidRPr="00C65C40">
        <w:t xml:space="preserve"> </w:t>
      </w:r>
      <w:r w:rsidR="00180771" w:rsidRPr="00C65C40">
        <w:rPr>
          <w:b/>
        </w:rPr>
        <w:t>s</w:t>
      </w:r>
      <w:r w:rsidRPr="00C65C40">
        <w:rPr>
          <w:b/>
        </w:rPr>
        <w:t xml:space="preserve">ite </w:t>
      </w:r>
      <w:r w:rsidR="00180771" w:rsidRPr="00C65C40">
        <w:rPr>
          <w:b/>
        </w:rPr>
        <w:t>d</w:t>
      </w:r>
      <w:r w:rsidRPr="00C65C40">
        <w:rPr>
          <w:b/>
        </w:rPr>
        <w:t>irector</w:t>
      </w:r>
      <w:r w:rsidRPr="00C65C40">
        <w:t xml:space="preserve"> and the </w:t>
      </w:r>
      <w:r w:rsidR="00180771" w:rsidRPr="00C65C40">
        <w:t xml:space="preserve">members of the </w:t>
      </w:r>
      <w:r w:rsidRPr="00C65C40">
        <w:t>faculty at</w:t>
      </w:r>
      <w:r w:rsidR="00180771" w:rsidRPr="00C65C40">
        <w:t xml:space="preserve"> </w:t>
      </w:r>
      <w:r w:rsidR="00252FB8" w:rsidRPr="00C65C40">
        <w:t>VUMC</w:t>
      </w:r>
      <w:r w:rsidRPr="00C65C40">
        <w:t xml:space="preserve"> are responsible for the day-to-day activities of the </w:t>
      </w:r>
      <w:r w:rsidR="008B4EF9" w:rsidRPr="00C65C40">
        <w:t>House Staff</w:t>
      </w:r>
      <w:r w:rsidRPr="00C65C40">
        <w:t xml:space="preserve"> to ensure the outlined goals and objectives are met </w:t>
      </w:r>
      <w:proofErr w:type="gramStart"/>
      <w:r w:rsidRPr="00C65C40">
        <w:t>during the course of</w:t>
      </w:r>
      <w:proofErr w:type="gramEnd"/>
      <w:r w:rsidRPr="00C65C40">
        <w:t xml:space="preserve"> the educational experiences at </w:t>
      </w:r>
      <w:r w:rsidR="00180771" w:rsidRPr="00C65C40">
        <w:t>the p</w:t>
      </w:r>
      <w:r w:rsidRPr="00C65C40">
        <w:t xml:space="preserve">articipating </w:t>
      </w:r>
      <w:r w:rsidR="00180771" w:rsidRPr="00C65C40">
        <w:t>s</w:t>
      </w:r>
      <w:r w:rsidRPr="00C65C40">
        <w:t>ite.</w:t>
      </w:r>
    </w:p>
    <w:p w14:paraId="455719D3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</w:pPr>
    </w:p>
    <w:p w14:paraId="1B95D2F2" w14:textId="77777777" w:rsidR="006A5ECA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</w:pPr>
      <w:r w:rsidRPr="00C65C40">
        <w:t>The duration(s) of the assignment(s) to</w:t>
      </w:r>
      <w:r w:rsidR="00180771" w:rsidRPr="00C65C40">
        <w:t xml:space="preserve"> the</w:t>
      </w:r>
      <w:r w:rsidRPr="00C65C40">
        <w:t xml:space="preserve"> </w:t>
      </w:r>
      <w:r w:rsidR="00180771" w:rsidRPr="00C65C40">
        <w:t>p</w:t>
      </w:r>
      <w:r w:rsidRPr="00C65C40">
        <w:t xml:space="preserve">articipating </w:t>
      </w:r>
      <w:r w:rsidR="00180771" w:rsidRPr="00C65C40">
        <w:t>s</w:t>
      </w:r>
      <w:r w:rsidRPr="00C65C40">
        <w:t>ite is (are):</w:t>
      </w:r>
      <w:r w:rsidR="006A5ECA" w:rsidRPr="00C65C40">
        <w:t xml:space="preserve"> </w:t>
      </w:r>
    </w:p>
    <w:p w14:paraId="39868E64" w14:textId="0B3ADDC8" w:rsidR="00BC2202" w:rsidRPr="00C65C40" w:rsidRDefault="006A5ECA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1440" w:hanging="720"/>
        <w:rPr>
          <w:b/>
          <w:bCs/>
        </w:rPr>
      </w:pPr>
      <w:r w:rsidRPr="00C65C40">
        <w:rPr>
          <w:b/>
          <w:bCs/>
          <w:highlight w:val="yellow"/>
        </w:rPr>
        <w:t>(insert dates or length of assignment here)</w:t>
      </w:r>
    </w:p>
    <w:p w14:paraId="7A116AE4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</w:pPr>
    </w:p>
    <w:p w14:paraId="093EA17F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</w:pPr>
      <w:r w:rsidRPr="00C65C40">
        <w:rPr>
          <w:b/>
          <w:bCs/>
        </w:rPr>
        <w:t>4.</w:t>
      </w:r>
      <w:r w:rsidRPr="00C65C40">
        <w:rPr>
          <w:b/>
          <w:bCs/>
        </w:rPr>
        <w:tab/>
        <w:t>Policies and Procedures that Govern Resident Education</w:t>
      </w:r>
    </w:p>
    <w:p w14:paraId="42C63192" w14:textId="77777777" w:rsidR="00BC2202" w:rsidRPr="00C65C40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360" w:hanging="360"/>
      </w:pPr>
    </w:p>
    <w:p w14:paraId="5670CD54" w14:textId="0ED605ED" w:rsidR="002B506C" w:rsidRDefault="00A06FF8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  <w:rPr>
          <w:noProof/>
        </w:rPr>
      </w:pPr>
      <w:r w:rsidRPr="00A06FF8">
        <w:rPr>
          <w:noProof/>
        </w:rPr>
        <w:t xml:space="preserve">House Staff will be </w:t>
      </w:r>
      <w:r>
        <w:rPr>
          <w:noProof/>
        </w:rPr>
        <w:t xml:space="preserve">under the general direction of the </w:t>
      </w:r>
      <w:r w:rsidR="00C818F5">
        <w:rPr>
          <w:noProof/>
        </w:rPr>
        <w:t xml:space="preserve">Participating </w:t>
      </w:r>
      <w:r>
        <w:rPr>
          <w:noProof/>
        </w:rPr>
        <w:t xml:space="preserve">Institution’s policies and procedures </w:t>
      </w:r>
      <w:r w:rsidR="004E750E">
        <w:rPr>
          <w:noProof/>
        </w:rPr>
        <w:t>(</w:t>
      </w:r>
      <w:hyperlink r:id="rId8" w:history="1">
        <w:r w:rsidR="004E750E" w:rsidRPr="00A25F8C">
          <w:rPr>
            <w:rStyle w:val="Hyperlink"/>
            <w:noProof/>
          </w:rPr>
          <w:t>https://www.vumc.org/gme/sites/default/files/public_files/HS-Manual-FINAL.pdf</w:t>
        </w:r>
      </w:hyperlink>
      <w:r w:rsidR="004E750E">
        <w:rPr>
          <w:noProof/>
        </w:rPr>
        <w:t xml:space="preserve"> )</w:t>
      </w:r>
    </w:p>
    <w:p w14:paraId="5BF54F4B" w14:textId="77777777" w:rsidR="00A06FF8" w:rsidRPr="00A06FF8" w:rsidRDefault="00A06FF8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/>
      </w:pPr>
    </w:p>
    <w:p w14:paraId="6B8B076B" w14:textId="77777777" w:rsidR="00BC2202" w:rsidRPr="00A06FF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</w:pPr>
    </w:p>
    <w:p w14:paraId="4FA88B9B" w14:textId="77777777" w:rsidR="00BC2202" w:rsidRPr="00A06FF8" w:rsidRDefault="00BC2202" w:rsidP="00BC2202">
      <w:pPr>
        <w:widowControl w:val="0"/>
        <w:suppressAutoHyphens/>
        <w:autoSpaceDE w:val="0"/>
        <w:autoSpaceDN w:val="0"/>
        <w:adjustRightInd w:val="0"/>
        <w:spacing w:line="240" w:lineRule="atLeast"/>
        <w:ind w:left="720" w:hanging="720"/>
      </w:pPr>
    </w:p>
    <w:p w14:paraId="643911EF" w14:textId="1D25B957" w:rsidR="00A06FF8" w:rsidRPr="00A06FF8" w:rsidRDefault="00A06FF8" w:rsidP="00A06FF8">
      <w:pPr>
        <w:tabs>
          <w:tab w:val="left" w:pos="7272"/>
        </w:tabs>
        <w:spacing w:after="160" w:line="259" w:lineRule="auto"/>
      </w:pPr>
      <w:r w:rsidRPr="00A06FF8">
        <w:tab/>
      </w:r>
    </w:p>
    <w:p w14:paraId="0FA7A1DD" w14:textId="7976F8F0" w:rsidR="009F71ED" w:rsidRPr="00A06FF8" w:rsidRDefault="009F71ED" w:rsidP="00A06FF8">
      <w:pPr>
        <w:tabs>
          <w:tab w:val="left" w:pos="7272"/>
        </w:tabs>
        <w:spacing w:after="160" w:line="259" w:lineRule="auto"/>
      </w:pPr>
      <w:r w:rsidRPr="00A06FF8">
        <w:br w:type="page"/>
      </w:r>
      <w:r w:rsidR="00A06FF8" w:rsidRPr="00A06FF8">
        <w:lastRenderedPageBreak/>
        <w:tab/>
      </w:r>
    </w:p>
    <w:p w14:paraId="2CF947CB" w14:textId="068EFC98" w:rsidR="009F71ED" w:rsidRPr="008C73F2" w:rsidRDefault="00AF1EB1" w:rsidP="00C65C40">
      <w:pPr>
        <w:pStyle w:val="Heading1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fr-FR"/>
        </w:rPr>
      </w:pPr>
      <w:r w:rsidRPr="008C73F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fr-FR"/>
        </w:rPr>
        <w:t xml:space="preserve">VISITING </w:t>
      </w:r>
      <w:r w:rsidR="009F71ED" w:rsidRPr="008C73F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fr-FR"/>
        </w:rPr>
        <w:t>PLA SIGNATURE PAGE</w:t>
      </w:r>
    </w:p>
    <w:p w14:paraId="72440C89" w14:textId="77777777" w:rsidR="009F71ED" w:rsidRPr="008C73F2" w:rsidRDefault="009F71ED" w:rsidP="009F71ED">
      <w:pPr>
        <w:rPr>
          <w:color w:val="000000" w:themeColor="text1"/>
          <w:lang w:val="fr-FR"/>
        </w:rPr>
      </w:pPr>
    </w:p>
    <w:p w14:paraId="37A1E326" w14:textId="77777777" w:rsidR="009F71ED" w:rsidRPr="008C73F2" w:rsidRDefault="009F71ED" w:rsidP="009F71ED">
      <w:pPr>
        <w:rPr>
          <w:color w:val="000000" w:themeColor="text1"/>
          <w:lang w:val="fr-FR"/>
        </w:rPr>
      </w:pPr>
    </w:p>
    <w:p w14:paraId="5893FA8D" w14:textId="77777777" w:rsidR="009F71ED" w:rsidRPr="008C73F2" w:rsidRDefault="009F71ED" w:rsidP="008C73F2">
      <w:pPr>
        <w:pStyle w:val="Heading1"/>
        <w:jc w:val="center"/>
        <w:rPr>
          <w:bCs/>
          <w:iCs/>
          <w:color w:val="000000" w:themeColor="text1"/>
          <w:sz w:val="24"/>
          <w:szCs w:val="24"/>
          <w:lang w:val="fr-FR"/>
        </w:rPr>
      </w:pPr>
      <w:r w:rsidRPr="008C73F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fr-FR"/>
        </w:rPr>
        <w:t>VUMC</w:t>
      </w:r>
    </w:p>
    <w:p w14:paraId="3FFFD395" w14:textId="77777777" w:rsidR="009F71ED" w:rsidRPr="00AF1EB1" w:rsidRDefault="009F71ED" w:rsidP="009F71ED">
      <w:pPr>
        <w:rPr>
          <w:iCs/>
          <w:lang w:val="fr-FR"/>
        </w:rPr>
      </w:pPr>
    </w:p>
    <w:p w14:paraId="5464C53B" w14:textId="77777777" w:rsidR="009F71ED" w:rsidRPr="00AF1EB1" w:rsidRDefault="009F71ED" w:rsidP="009F71ED">
      <w:pPr>
        <w:rPr>
          <w:iCs/>
          <w:lang w:val="fr-FR"/>
        </w:rPr>
      </w:pPr>
    </w:p>
    <w:p w14:paraId="38EF5AED" w14:textId="77777777" w:rsidR="009F71ED" w:rsidRPr="00AF1EB1" w:rsidRDefault="009F71ED" w:rsidP="009F71ED">
      <w:pPr>
        <w:rPr>
          <w:iCs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894"/>
        <w:gridCol w:w="2736"/>
      </w:tblGrid>
      <w:tr w:rsidR="009F71ED" w14:paraId="2487B408" w14:textId="77777777" w:rsidTr="0056698B"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14:paraId="517FFE8D" w14:textId="77777777" w:rsidR="009F71ED" w:rsidRDefault="009F71ED" w:rsidP="0056698B">
            <w:pPr>
              <w:rPr>
                <w:iCs/>
                <w:highlight w:val="yellow"/>
              </w:rPr>
            </w:pPr>
            <w:r>
              <w:rPr>
                <w:iCs/>
              </w:rPr>
              <w:t>Program Director:</w:t>
            </w:r>
            <w:r w:rsidRPr="00D61BAA">
              <w:rPr>
                <w:b/>
                <w:bCs/>
                <w:iCs/>
                <w:color w:val="0000FF"/>
              </w:rPr>
              <w:t xml:space="preserve"> </w:t>
            </w:r>
            <w:r w:rsidRPr="00D17AAA">
              <w:rPr>
                <w:b/>
                <w:bCs/>
                <w:iCs/>
                <w:color w:val="0000FF"/>
                <w:highlight w:val="yellow"/>
              </w:rPr>
              <w:t>TYPE NAME HERE</w:t>
            </w:r>
          </w:p>
          <w:p w14:paraId="365559DD" w14:textId="77777777" w:rsidR="009F71ED" w:rsidRDefault="009F71ED" w:rsidP="0056698B">
            <w:pPr>
              <w:rPr>
                <w:iCs/>
              </w:rPr>
            </w:pPr>
            <w:r>
              <w:rPr>
                <w:iCs/>
              </w:rPr>
              <w:t>Program:</w:t>
            </w:r>
            <w:r w:rsidRPr="00D61BAA">
              <w:rPr>
                <w:b/>
                <w:bCs/>
                <w:iCs/>
                <w:color w:val="0000FF"/>
              </w:rPr>
              <w:t xml:space="preserve"> </w:t>
            </w:r>
            <w:r w:rsidRPr="00D17AAA">
              <w:rPr>
                <w:b/>
                <w:bCs/>
                <w:iCs/>
                <w:color w:val="0000FF"/>
                <w:highlight w:val="yellow"/>
              </w:rPr>
              <w:t>TYPE PROGRAM NAME HERE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036549AE" w14:textId="77777777" w:rsidR="009F71ED" w:rsidRDefault="009F71ED" w:rsidP="0056698B">
            <w:pPr>
              <w:rPr>
                <w:iCs/>
              </w:rPr>
            </w:pPr>
          </w:p>
        </w:tc>
        <w:tc>
          <w:tcPr>
            <w:tcW w:w="2736" w:type="dxa"/>
            <w:tcBorders>
              <w:left w:val="nil"/>
              <w:bottom w:val="nil"/>
              <w:right w:val="nil"/>
            </w:tcBorders>
          </w:tcPr>
          <w:p w14:paraId="5FC85C3F" w14:textId="77777777" w:rsidR="009F71ED" w:rsidRDefault="009F71ED" w:rsidP="0056698B">
            <w:pPr>
              <w:rPr>
                <w:iCs/>
              </w:rPr>
            </w:pPr>
            <w:r>
              <w:rPr>
                <w:iCs/>
              </w:rPr>
              <w:t>Date:</w:t>
            </w:r>
          </w:p>
        </w:tc>
      </w:tr>
    </w:tbl>
    <w:p w14:paraId="051253E7" w14:textId="77777777" w:rsidR="009F71ED" w:rsidRDefault="009F71ED" w:rsidP="009F71ED">
      <w:pPr>
        <w:rPr>
          <w:iCs/>
          <w:highlight w:val="yellow"/>
        </w:rPr>
      </w:pPr>
    </w:p>
    <w:p w14:paraId="6DD99F36" w14:textId="18703171" w:rsidR="008C73F2" w:rsidRDefault="008C73F2" w:rsidP="008C73F2">
      <w:pPr>
        <w:rPr>
          <w:iCs/>
          <w:lang w:val="fr-FR"/>
        </w:rPr>
      </w:pPr>
    </w:p>
    <w:p w14:paraId="2325785F" w14:textId="77777777" w:rsidR="008C73F2" w:rsidRPr="00AF1EB1" w:rsidRDefault="008C73F2" w:rsidP="008C73F2">
      <w:pPr>
        <w:rPr>
          <w:iCs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2"/>
        <w:gridCol w:w="894"/>
        <w:gridCol w:w="2736"/>
      </w:tblGrid>
      <w:tr w:rsidR="008C73F2" w14:paraId="6F16E145" w14:textId="77777777" w:rsidTr="0056698B"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14:paraId="50BDBC8C" w14:textId="095B8E56" w:rsidR="008C73F2" w:rsidRDefault="008C73F2" w:rsidP="0056698B">
            <w:pPr>
              <w:rPr>
                <w:iCs/>
                <w:highlight w:val="yellow"/>
              </w:rPr>
            </w:pPr>
            <w:r>
              <w:rPr>
                <w:iCs/>
              </w:rPr>
              <w:t>Program Site Director:</w:t>
            </w:r>
            <w:r w:rsidRPr="00D61BAA">
              <w:rPr>
                <w:b/>
                <w:bCs/>
                <w:iCs/>
                <w:color w:val="0000FF"/>
              </w:rPr>
              <w:t xml:space="preserve"> </w:t>
            </w:r>
            <w:r w:rsidRPr="00D17AAA">
              <w:rPr>
                <w:b/>
                <w:bCs/>
                <w:iCs/>
                <w:color w:val="0000FF"/>
                <w:highlight w:val="yellow"/>
              </w:rPr>
              <w:t>TYPE NAME HERE</w:t>
            </w:r>
          </w:p>
          <w:p w14:paraId="19F73049" w14:textId="77777777" w:rsidR="008C73F2" w:rsidRDefault="008C73F2" w:rsidP="0056698B">
            <w:pPr>
              <w:rPr>
                <w:iCs/>
              </w:rPr>
            </w:pPr>
            <w:r>
              <w:rPr>
                <w:iCs/>
              </w:rPr>
              <w:t>Program:</w:t>
            </w:r>
            <w:r w:rsidRPr="00D61BAA">
              <w:rPr>
                <w:b/>
                <w:bCs/>
                <w:iCs/>
                <w:color w:val="0000FF"/>
              </w:rPr>
              <w:t xml:space="preserve"> </w:t>
            </w:r>
            <w:r w:rsidRPr="00D17AAA">
              <w:rPr>
                <w:b/>
                <w:bCs/>
                <w:iCs/>
                <w:color w:val="0000FF"/>
                <w:highlight w:val="yellow"/>
              </w:rPr>
              <w:t>TYPE PROGRAM NAME HERE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14:paraId="3B0429CD" w14:textId="77777777" w:rsidR="008C73F2" w:rsidRDefault="008C73F2" w:rsidP="0056698B">
            <w:pPr>
              <w:rPr>
                <w:iCs/>
              </w:rPr>
            </w:pPr>
          </w:p>
        </w:tc>
        <w:tc>
          <w:tcPr>
            <w:tcW w:w="2736" w:type="dxa"/>
            <w:tcBorders>
              <w:left w:val="nil"/>
              <w:bottom w:val="nil"/>
              <w:right w:val="nil"/>
            </w:tcBorders>
          </w:tcPr>
          <w:p w14:paraId="29C469AD" w14:textId="77777777" w:rsidR="008C73F2" w:rsidRDefault="008C73F2" w:rsidP="0056698B">
            <w:pPr>
              <w:rPr>
                <w:iCs/>
              </w:rPr>
            </w:pPr>
            <w:r>
              <w:rPr>
                <w:iCs/>
              </w:rPr>
              <w:t>Date:</w:t>
            </w:r>
          </w:p>
        </w:tc>
      </w:tr>
    </w:tbl>
    <w:p w14:paraId="5BCD0296" w14:textId="77777777" w:rsidR="008C73F2" w:rsidRDefault="008C73F2" w:rsidP="008C73F2">
      <w:pPr>
        <w:rPr>
          <w:iCs/>
          <w:highlight w:val="yellow"/>
        </w:rPr>
      </w:pPr>
    </w:p>
    <w:p w14:paraId="2B2972DA" w14:textId="77777777" w:rsidR="009F71ED" w:rsidRDefault="009F71ED" w:rsidP="009F71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27D5EE" w14:textId="77777777" w:rsidR="009F71ED" w:rsidRDefault="009F71ED" w:rsidP="009F71E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900"/>
        <w:gridCol w:w="2700"/>
      </w:tblGrid>
      <w:tr w:rsidR="009F71ED" w14:paraId="641713C0" w14:textId="77777777" w:rsidTr="0056698B">
        <w:tc>
          <w:tcPr>
            <w:tcW w:w="5382" w:type="dxa"/>
            <w:tcBorders>
              <w:left w:val="nil"/>
              <w:bottom w:val="nil"/>
              <w:right w:val="nil"/>
            </w:tcBorders>
          </w:tcPr>
          <w:p w14:paraId="43470944" w14:textId="77777777" w:rsidR="009F71ED" w:rsidRDefault="009F71ED" w:rsidP="0056698B">
            <w:pPr>
              <w:rPr>
                <w:iCs/>
              </w:rPr>
            </w:pPr>
            <w:r>
              <w:rPr>
                <w:iCs/>
              </w:rPr>
              <w:t>Kyla Terhune, MD, MBA, FACS</w:t>
            </w:r>
          </w:p>
          <w:p w14:paraId="173B4EA5" w14:textId="77777777" w:rsidR="009F71ED" w:rsidRPr="00AA5F5E" w:rsidRDefault="009F71ED" w:rsidP="0056698B">
            <w:pPr>
              <w:rPr>
                <w:iCs/>
              </w:rPr>
            </w:pPr>
            <w:r w:rsidRPr="00AA5F5E">
              <w:rPr>
                <w:iCs/>
              </w:rPr>
              <w:t>Vice President for Educational Affairs</w:t>
            </w:r>
          </w:p>
          <w:p w14:paraId="2165B4C9" w14:textId="77777777" w:rsidR="009F71ED" w:rsidRDefault="009F71ED" w:rsidP="0056698B">
            <w:pPr>
              <w:rPr>
                <w:iCs/>
              </w:rPr>
            </w:pPr>
            <w:r w:rsidRPr="00AA5F5E">
              <w:rPr>
                <w:iCs/>
              </w:rPr>
              <w:t>ACGME/NRMP Designated Institutional Official</w:t>
            </w:r>
          </w:p>
          <w:p w14:paraId="5944DAB8" w14:textId="51B82B65" w:rsidR="008C73F2" w:rsidRDefault="008C73F2" w:rsidP="0056698B">
            <w:pPr>
              <w:rPr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4187A953" w14:textId="77777777" w:rsidR="009F71ED" w:rsidRDefault="009F71ED" w:rsidP="0056698B">
            <w:pPr>
              <w:rPr>
                <w:iCs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0C779EE3" w14:textId="77777777" w:rsidR="009F71ED" w:rsidRDefault="009F71ED" w:rsidP="0056698B">
            <w:pPr>
              <w:rPr>
                <w:iCs/>
              </w:rPr>
            </w:pPr>
            <w:r>
              <w:rPr>
                <w:iCs/>
              </w:rPr>
              <w:t>Date:</w:t>
            </w:r>
          </w:p>
        </w:tc>
      </w:tr>
    </w:tbl>
    <w:p w14:paraId="0304AD8D" w14:textId="1F74A7BD" w:rsidR="004132C1" w:rsidRPr="008C73F2" w:rsidRDefault="004132C1" w:rsidP="008C73F2">
      <w:pPr>
        <w:pStyle w:val="Heading1"/>
        <w:jc w:val="center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8C73F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VISITING INSTITUTION</w:t>
      </w:r>
    </w:p>
    <w:p w14:paraId="6582A1B5" w14:textId="77777777" w:rsidR="004132C1" w:rsidRDefault="004132C1" w:rsidP="004132C1"/>
    <w:p w14:paraId="3FA5B021" w14:textId="77777777" w:rsidR="004132C1" w:rsidRDefault="004132C1" w:rsidP="004132C1">
      <w:pPr>
        <w:rPr>
          <w:iCs/>
        </w:rPr>
      </w:pPr>
    </w:p>
    <w:p w14:paraId="5262AC3E" w14:textId="77777777" w:rsidR="004132C1" w:rsidRDefault="004132C1" w:rsidP="004132C1">
      <w:pPr>
        <w:rPr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0"/>
        <w:gridCol w:w="1776"/>
        <w:gridCol w:w="2724"/>
      </w:tblGrid>
      <w:tr w:rsidR="004132C1" w14:paraId="4FB52BBB" w14:textId="77777777" w:rsidTr="0056698B"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2E76A097" w14:textId="1672ED89" w:rsidR="004132C1" w:rsidRDefault="004132C1" w:rsidP="0056698B">
            <w:pPr>
              <w:rPr>
                <w:iCs/>
              </w:rPr>
            </w:pPr>
            <w:r>
              <w:rPr>
                <w:iCs/>
              </w:rPr>
              <w:t>Visiting Program Director:</w:t>
            </w:r>
            <w:r w:rsidRPr="00307883">
              <w:rPr>
                <w:b/>
                <w:bCs/>
                <w:iCs/>
                <w:color w:val="0000FF"/>
              </w:rPr>
              <w:t xml:space="preserve"> </w:t>
            </w:r>
            <w:r w:rsidRPr="00D17AAA">
              <w:rPr>
                <w:b/>
                <w:bCs/>
                <w:iCs/>
                <w:color w:val="0000FF"/>
                <w:sz w:val="18"/>
                <w:szCs w:val="18"/>
                <w:highlight w:val="yellow"/>
              </w:rPr>
              <w:t>TYPE NAME HERE</w:t>
            </w:r>
          </w:p>
          <w:p w14:paraId="17FB8112" w14:textId="77777777" w:rsidR="004132C1" w:rsidRPr="003267D3" w:rsidRDefault="004132C1" w:rsidP="0056698B">
            <w:pPr>
              <w:rPr>
                <w:iCs/>
                <w:highlight w:val="yellow"/>
              </w:rPr>
            </w:pPr>
            <w:r>
              <w:rPr>
                <w:iCs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6935C91" w14:textId="77777777" w:rsidR="004132C1" w:rsidRDefault="004132C1" w:rsidP="0056698B">
            <w:pPr>
              <w:rPr>
                <w:iCs/>
              </w:rPr>
            </w:pPr>
          </w:p>
        </w:tc>
        <w:tc>
          <w:tcPr>
            <w:tcW w:w="2724" w:type="dxa"/>
            <w:tcBorders>
              <w:left w:val="nil"/>
              <w:bottom w:val="nil"/>
              <w:right w:val="nil"/>
            </w:tcBorders>
          </w:tcPr>
          <w:p w14:paraId="7E52F605" w14:textId="77777777" w:rsidR="004132C1" w:rsidRDefault="004132C1" w:rsidP="0056698B">
            <w:pPr>
              <w:rPr>
                <w:iCs/>
              </w:rPr>
            </w:pPr>
            <w:r>
              <w:rPr>
                <w:iCs/>
              </w:rPr>
              <w:t>Date:</w:t>
            </w:r>
          </w:p>
        </w:tc>
      </w:tr>
    </w:tbl>
    <w:p w14:paraId="07F6FB42" w14:textId="741BC90C" w:rsidR="002B506C" w:rsidRPr="008A0B4B" w:rsidRDefault="002B506C" w:rsidP="00A22D79">
      <w:pPr>
        <w:spacing w:after="160" w:line="259" w:lineRule="auto"/>
        <w:rPr>
          <w:rFonts w:ascii="Arial" w:hAnsi="Arial" w:cs="Arial"/>
        </w:rPr>
      </w:pPr>
    </w:p>
    <w:sectPr w:rsidR="002B506C" w:rsidRPr="008A0B4B" w:rsidSect="00A5051B">
      <w:footerReference w:type="default" r:id="rId9"/>
      <w:pgSz w:w="12240" w:h="15840"/>
      <w:pgMar w:top="1440" w:right="1440" w:bottom="1440" w:left="144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64B4C" w14:textId="77777777" w:rsidR="00585929" w:rsidRDefault="00585929" w:rsidP="00BC2202">
      <w:r>
        <w:separator/>
      </w:r>
    </w:p>
  </w:endnote>
  <w:endnote w:type="continuationSeparator" w:id="0">
    <w:p w14:paraId="60D5C471" w14:textId="77777777" w:rsidR="00585929" w:rsidRDefault="00585929" w:rsidP="00BC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7101809"/>
      <w:docPartObj>
        <w:docPartGallery w:val="Page Numbers (Bottom of Page)"/>
        <w:docPartUnique/>
      </w:docPartObj>
    </w:sdtPr>
    <w:sdtEndPr/>
    <w:sdtContent>
      <w:sdt>
        <w:sdtPr>
          <w:id w:val="-1465810711"/>
          <w:docPartObj>
            <w:docPartGallery w:val="Page Numbers (Top of Page)"/>
            <w:docPartUnique/>
          </w:docPartObj>
        </w:sdtPr>
        <w:sdtEndPr/>
        <w:sdtContent>
          <w:p w14:paraId="649967CE" w14:textId="65276AEF" w:rsidR="00A5051B" w:rsidRDefault="00A5051B" w:rsidP="00A5051B">
            <w:pPr>
              <w:pStyle w:val="Footer"/>
            </w:pPr>
            <w:r>
              <w:t>Template updated by GME: 1/</w:t>
            </w:r>
            <w:r w:rsidR="00282D1C">
              <w:t>16/2025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t>3</w:t>
            </w:r>
          </w:p>
        </w:sdtContent>
      </w:sdt>
    </w:sdtContent>
  </w:sdt>
  <w:p w14:paraId="6C303282" w14:textId="77777777" w:rsidR="00A5051B" w:rsidRPr="008A0B4B" w:rsidRDefault="00A5051B" w:rsidP="008A0B4B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B6824" w14:textId="77777777" w:rsidR="00585929" w:rsidRDefault="00585929" w:rsidP="00BC2202">
      <w:r>
        <w:separator/>
      </w:r>
    </w:p>
  </w:footnote>
  <w:footnote w:type="continuationSeparator" w:id="0">
    <w:p w14:paraId="31BF3F61" w14:textId="77777777" w:rsidR="00585929" w:rsidRDefault="00585929" w:rsidP="00BC2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04DEE"/>
    <w:multiLevelType w:val="hybridMultilevel"/>
    <w:tmpl w:val="78C2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74141"/>
    <w:multiLevelType w:val="multilevel"/>
    <w:tmpl w:val="6206F31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2880"/>
        </w:tabs>
        <w:ind w:left="2880" w:hanging="720"/>
      </w:pPr>
      <w:rPr>
        <w:rFonts w:hint="default"/>
        <w:sz w:val="20"/>
      </w:rPr>
    </w:lvl>
    <w:lvl w:ilvl="3">
      <w:start w:val="1"/>
      <w:numFmt w:val="lowerLetter"/>
      <w:lvlText w:val="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  <w:sz w:val="20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615A73A0"/>
    <w:multiLevelType w:val="hybridMultilevel"/>
    <w:tmpl w:val="BE5C5920"/>
    <w:lvl w:ilvl="0" w:tplc="908A74C2">
      <w:start w:val="1"/>
      <w:numFmt w:val="bullet"/>
      <w:lvlText w:val=""/>
      <w:lvlJc w:val="left"/>
      <w:pPr>
        <w:ind w:left="1800" w:hanging="360"/>
      </w:pPr>
      <w:rPr>
        <w:rFonts w:ascii="Wingdings 3" w:hAnsi="Wingdings 3" w:hint="default"/>
      </w:rPr>
    </w:lvl>
    <w:lvl w:ilvl="1" w:tplc="908A74C2">
      <w:start w:val="1"/>
      <w:numFmt w:val="bullet"/>
      <w:lvlText w:val=""/>
      <w:lvlJc w:val="left"/>
      <w:pPr>
        <w:ind w:left="1440" w:hanging="360"/>
      </w:pPr>
      <w:rPr>
        <w:rFonts w:ascii="Wingdings 3" w:hAnsi="Wingdings 3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736988">
    <w:abstractNumId w:val="1"/>
  </w:num>
  <w:num w:numId="2" w16cid:durableId="1329793542">
    <w:abstractNumId w:val="0"/>
  </w:num>
  <w:num w:numId="3" w16cid:durableId="916548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202"/>
    <w:rsid w:val="00021AC1"/>
    <w:rsid w:val="000A506F"/>
    <w:rsid w:val="000D4E07"/>
    <w:rsid w:val="00137BBF"/>
    <w:rsid w:val="001674F0"/>
    <w:rsid w:val="00180771"/>
    <w:rsid w:val="00187E30"/>
    <w:rsid w:val="001906AC"/>
    <w:rsid w:val="001F3DCD"/>
    <w:rsid w:val="002065E4"/>
    <w:rsid w:val="00235917"/>
    <w:rsid w:val="00241AFC"/>
    <w:rsid w:val="00252FB8"/>
    <w:rsid w:val="00282D1C"/>
    <w:rsid w:val="002B506C"/>
    <w:rsid w:val="003C610E"/>
    <w:rsid w:val="004132C1"/>
    <w:rsid w:val="00463846"/>
    <w:rsid w:val="0048707A"/>
    <w:rsid w:val="004A42E0"/>
    <w:rsid w:val="004C0859"/>
    <w:rsid w:val="004D7DD4"/>
    <w:rsid w:val="004E3794"/>
    <w:rsid w:val="004E750E"/>
    <w:rsid w:val="004E7813"/>
    <w:rsid w:val="004F14E7"/>
    <w:rsid w:val="00585929"/>
    <w:rsid w:val="005D54F3"/>
    <w:rsid w:val="006923FA"/>
    <w:rsid w:val="006A5ECA"/>
    <w:rsid w:val="007B74FD"/>
    <w:rsid w:val="008269A5"/>
    <w:rsid w:val="00876434"/>
    <w:rsid w:val="008A0B4B"/>
    <w:rsid w:val="008B4EF9"/>
    <w:rsid w:val="008C73F2"/>
    <w:rsid w:val="00911B50"/>
    <w:rsid w:val="00917964"/>
    <w:rsid w:val="009422BA"/>
    <w:rsid w:val="00943118"/>
    <w:rsid w:val="009E72A4"/>
    <w:rsid w:val="009F7173"/>
    <w:rsid w:val="009F71ED"/>
    <w:rsid w:val="00A06FF8"/>
    <w:rsid w:val="00A22D79"/>
    <w:rsid w:val="00A32BAA"/>
    <w:rsid w:val="00A352A0"/>
    <w:rsid w:val="00A5051B"/>
    <w:rsid w:val="00A729D6"/>
    <w:rsid w:val="00AC55D8"/>
    <w:rsid w:val="00AF1EB1"/>
    <w:rsid w:val="00B37348"/>
    <w:rsid w:val="00B67973"/>
    <w:rsid w:val="00BC2202"/>
    <w:rsid w:val="00C0413C"/>
    <w:rsid w:val="00C65C40"/>
    <w:rsid w:val="00C76ABC"/>
    <w:rsid w:val="00C818F5"/>
    <w:rsid w:val="00CD3526"/>
    <w:rsid w:val="00D17AAA"/>
    <w:rsid w:val="00D61C29"/>
    <w:rsid w:val="00E448BF"/>
    <w:rsid w:val="00E5105F"/>
    <w:rsid w:val="00E5628E"/>
    <w:rsid w:val="00E87B4B"/>
    <w:rsid w:val="00EC63A2"/>
    <w:rsid w:val="00EC735D"/>
    <w:rsid w:val="00EE4E7A"/>
    <w:rsid w:val="00EF59AC"/>
    <w:rsid w:val="00F60B34"/>
    <w:rsid w:val="00F67CEA"/>
    <w:rsid w:val="00F8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8880"/>
  <w15:chartTrackingRefBased/>
  <w15:docId w15:val="{829DEB1A-49CF-4C2F-9106-A067000C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71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C2202"/>
    <w:pPr>
      <w:keepNext/>
      <w:jc w:val="center"/>
      <w:outlineLvl w:val="1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C2202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BC22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2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2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20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B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B4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2B50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06C"/>
    <w:pPr>
      <w:ind w:left="720"/>
    </w:pPr>
    <w:rPr>
      <w:szCs w:val="20"/>
    </w:rPr>
  </w:style>
  <w:style w:type="paragraph" w:styleId="Revision">
    <w:name w:val="Revision"/>
    <w:hidden/>
    <w:uiPriority w:val="99"/>
    <w:semiHidden/>
    <w:rsid w:val="00463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F71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06F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F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mc.org/gme/sites/default/files/public_files/HS-Manual-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FF9C8-50B1-4DF3-90D7-7EDE6828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Orndorff</dc:creator>
  <cp:keywords/>
  <dc:description/>
  <cp:lastModifiedBy>King, Lisa M</cp:lastModifiedBy>
  <cp:revision>3</cp:revision>
  <cp:lastPrinted>2022-01-03T22:33:00Z</cp:lastPrinted>
  <dcterms:created xsi:type="dcterms:W3CDTF">2025-01-16T16:05:00Z</dcterms:created>
  <dcterms:modified xsi:type="dcterms:W3CDTF">2025-01-16T16:21:00Z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2023-03-29T15:18:33Z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be70547d-5ac5-4a52-b16a-2396bf1b790f</vt:lpwstr>
  </property>
  <property fmtid="{D5CDD505-2E9C-101B-9397-08002B2CF9AE}" pid="8" name="MSIP_Label_792c8cef-6f2b-4af1-b4ac-d815ff795cd6_ContentBits">
    <vt:lpwstr>0</vt:lpwstr>
  </property>
</Properties>
</file>